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89F" w:rsidRPr="0081140A" w:rsidRDefault="0003589F" w:rsidP="0046549A">
      <w:pPr>
        <w:ind w:right="-907"/>
        <w:rPr>
          <w:rFonts w:ascii="Arial" w:hAnsi="Arial" w:cs="Arial"/>
          <w:noProof/>
          <w:sz w:val="20"/>
          <w:szCs w:val="20"/>
        </w:rPr>
      </w:pPr>
    </w:p>
    <w:p w:rsidR="006B7798" w:rsidRPr="0081140A" w:rsidRDefault="0081140A" w:rsidP="0081140A">
      <w:pPr>
        <w:spacing w:line="264" w:lineRule="auto"/>
        <w:jc w:val="center"/>
        <w:rPr>
          <w:rFonts w:ascii="Arial" w:hAnsi="Arial" w:cs="Arial"/>
        </w:rPr>
      </w:pPr>
      <w:r w:rsidRPr="0081140A">
        <w:rPr>
          <w:rFonts w:ascii="Arial" w:hAnsi="Arial" w:cs="Arial"/>
          <w:noProof/>
          <w:sz w:val="20"/>
          <w:szCs w:val="20"/>
        </w:rPr>
        <w:br/>
      </w:r>
      <w:r w:rsidRPr="0081140A"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6B7798" w:rsidRPr="0081140A">
        <w:rPr>
          <w:rFonts w:ascii="Arial" w:hAnsi="Arial" w:cs="Arial"/>
          <w:b/>
        </w:rPr>
        <w:t xml:space="preserve">Terms of Scholarship </w:t>
      </w:r>
      <w:r w:rsidR="00C53676" w:rsidRPr="0081140A">
        <w:rPr>
          <w:rFonts w:ascii="Arial" w:hAnsi="Arial" w:cs="Arial"/>
          <w:b/>
        </w:rPr>
        <w:t>– College or University</w:t>
      </w:r>
    </w:p>
    <w:p w:rsidR="003A642D" w:rsidRPr="0081140A" w:rsidRDefault="003A642D" w:rsidP="006B7798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:rsidR="006B7798" w:rsidRPr="0081140A" w:rsidRDefault="0056461A" w:rsidP="006B7798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  <w:r w:rsidRPr="0081140A">
        <w:rPr>
          <w:rFonts w:ascii="Arial" w:hAnsi="Arial" w:cs="Arial"/>
          <w:i/>
          <w:sz w:val="20"/>
          <w:szCs w:val="20"/>
        </w:rPr>
        <w:t>Congratulations, you have been awar</w:t>
      </w:r>
      <w:r w:rsidR="00E961BD" w:rsidRPr="0081140A">
        <w:rPr>
          <w:rFonts w:ascii="Arial" w:hAnsi="Arial" w:cs="Arial"/>
          <w:i/>
          <w:sz w:val="20"/>
          <w:szCs w:val="20"/>
        </w:rPr>
        <w:t>ded</w:t>
      </w:r>
      <w:r w:rsidRPr="0081140A">
        <w:rPr>
          <w:rFonts w:ascii="Arial" w:hAnsi="Arial" w:cs="Arial"/>
          <w:i/>
          <w:sz w:val="20"/>
          <w:szCs w:val="20"/>
        </w:rPr>
        <w:t xml:space="preserve"> an ACE Mentor Program </w:t>
      </w:r>
      <w:r w:rsidR="00E961BD" w:rsidRPr="0081140A">
        <w:rPr>
          <w:rFonts w:ascii="Arial" w:hAnsi="Arial" w:cs="Arial"/>
          <w:i/>
          <w:sz w:val="20"/>
          <w:szCs w:val="20"/>
        </w:rPr>
        <w:t>s</w:t>
      </w:r>
      <w:r w:rsidRPr="0081140A">
        <w:rPr>
          <w:rFonts w:ascii="Arial" w:hAnsi="Arial" w:cs="Arial"/>
          <w:i/>
          <w:sz w:val="20"/>
          <w:szCs w:val="20"/>
        </w:rPr>
        <w:t>cholarship. The following terms apply to your award.  Please review the</w:t>
      </w:r>
      <w:r w:rsidR="00E961BD" w:rsidRPr="0081140A">
        <w:rPr>
          <w:rFonts w:ascii="Arial" w:hAnsi="Arial" w:cs="Arial"/>
          <w:i/>
          <w:sz w:val="20"/>
          <w:szCs w:val="20"/>
        </w:rPr>
        <w:t>se</w:t>
      </w:r>
      <w:r w:rsidRPr="0081140A">
        <w:rPr>
          <w:rFonts w:ascii="Arial" w:hAnsi="Arial" w:cs="Arial"/>
          <w:i/>
          <w:sz w:val="20"/>
          <w:szCs w:val="20"/>
        </w:rPr>
        <w:t xml:space="preserve"> terms, sign the document and return </w:t>
      </w:r>
      <w:r w:rsidR="00E961BD" w:rsidRPr="0081140A">
        <w:rPr>
          <w:rFonts w:ascii="Arial" w:hAnsi="Arial" w:cs="Arial"/>
          <w:i/>
          <w:sz w:val="20"/>
          <w:szCs w:val="20"/>
        </w:rPr>
        <w:t xml:space="preserve">it </w:t>
      </w:r>
      <w:r w:rsidRPr="0081140A">
        <w:rPr>
          <w:rFonts w:ascii="Arial" w:hAnsi="Arial" w:cs="Arial"/>
          <w:i/>
          <w:sz w:val="20"/>
          <w:szCs w:val="20"/>
        </w:rPr>
        <w:t>as d</w:t>
      </w:r>
      <w:r w:rsidR="00E961BD" w:rsidRPr="0081140A">
        <w:rPr>
          <w:rFonts w:ascii="Arial" w:hAnsi="Arial" w:cs="Arial"/>
          <w:i/>
          <w:sz w:val="20"/>
          <w:szCs w:val="20"/>
        </w:rPr>
        <w:t>irected</w:t>
      </w:r>
      <w:r w:rsidRPr="0081140A">
        <w:rPr>
          <w:rFonts w:ascii="Arial" w:hAnsi="Arial" w:cs="Arial"/>
          <w:i/>
          <w:sz w:val="20"/>
          <w:szCs w:val="20"/>
        </w:rPr>
        <w:t xml:space="preserve"> </w:t>
      </w:r>
      <w:r w:rsidR="00E961BD" w:rsidRPr="0081140A">
        <w:rPr>
          <w:rFonts w:ascii="Arial" w:hAnsi="Arial" w:cs="Arial"/>
          <w:i/>
          <w:sz w:val="20"/>
          <w:szCs w:val="20"/>
        </w:rPr>
        <w:t>below</w:t>
      </w:r>
      <w:r w:rsidRPr="0081140A">
        <w:rPr>
          <w:rFonts w:ascii="Arial" w:hAnsi="Arial" w:cs="Arial"/>
          <w:i/>
          <w:sz w:val="20"/>
          <w:szCs w:val="20"/>
        </w:rPr>
        <w:t>.</w:t>
      </w:r>
    </w:p>
    <w:p w:rsidR="006B7798" w:rsidRPr="0081140A" w:rsidRDefault="006B7798" w:rsidP="006B779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6B7798" w:rsidRPr="0081140A" w:rsidRDefault="006B7798" w:rsidP="006B7798">
      <w:pPr>
        <w:pStyle w:val="Level1"/>
        <w:tabs>
          <w:tab w:val="left" w:pos="-1440"/>
          <w:tab w:val="num" w:pos="720"/>
        </w:tabs>
        <w:spacing w:line="264" w:lineRule="auto"/>
        <w:jc w:val="both"/>
        <w:rPr>
          <w:rFonts w:ascii="Arial" w:hAnsi="Arial" w:cs="Arial"/>
          <w:sz w:val="20"/>
        </w:rPr>
      </w:pPr>
      <w:r w:rsidRPr="0081140A">
        <w:rPr>
          <w:rFonts w:ascii="Arial" w:hAnsi="Arial" w:cs="Arial"/>
          <w:sz w:val="20"/>
        </w:rPr>
        <w:t>Fields of study covered by this scholarship are architecture, engineering, construction, and related disciplines, as approved by the ACE Mentor Program of America</w:t>
      </w:r>
      <w:r w:rsidR="00EF3AD1" w:rsidRPr="0081140A">
        <w:rPr>
          <w:rFonts w:ascii="Arial" w:hAnsi="Arial" w:cs="Arial"/>
          <w:sz w:val="20"/>
        </w:rPr>
        <w:t xml:space="preserve"> and/or a scholarship recipient’s local ACE affiliate</w:t>
      </w:r>
      <w:r w:rsidRPr="0081140A">
        <w:rPr>
          <w:rFonts w:ascii="Arial" w:hAnsi="Arial" w:cs="Arial"/>
          <w:sz w:val="20"/>
        </w:rPr>
        <w:t>.</w:t>
      </w:r>
    </w:p>
    <w:p w:rsidR="006B7798" w:rsidRPr="0081140A" w:rsidRDefault="006B7798" w:rsidP="006B779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6B7798" w:rsidRPr="0081140A" w:rsidRDefault="006B7798" w:rsidP="006B7798">
      <w:pPr>
        <w:pStyle w:val="Level1"/>
        <w:tabs>
          <w:tab w:val="left" w:pos="-1440"/>
          <w:tab w:val="num" w:pos="720"/>
        </w:tabs>
        <w:spacing w:line="264" w:lineRule="auto"/>
        <w:jc w:val="both"/>
        <w:rPr>
          <w:rFonts w:ascii="Arial" w:hAnsi="Arial" w:cs="Arial"/>
          <w:sz w:val="20"/>
        </w:rPr>
      </w:pPr>
      <w:r w:rsidRPr="0081140A">
        <w:rPr>
          <w:rFonts w:ascii="Arial" w:hAnsi="Arial" w:cs="Arial"/>
          <w:sz w:val="20"/>
        </w:rPr>
        <w:t>A check will be issued in the fall of each year</w:t>
      </w:r>
      <w:r w:rsidR="000843FC" w:rsidRPr="0081140A">
        <w:rPr>
          <w:rFonts w:ascii="Arial" w:hAnsi="Arial" w:cs="Arial"/>
          <w:sz w:val="20"/>
        </w:rPr>
        <w:t>,</w:t>
      </w:r>
      <w:r w:rsidRPr="0081140A">
        <w:rPr>
          <w:rFonts w:ascii="Arial" w:hAnsi="Arial" w:cs="Arial"/>
          <w:sz w:val="20"/>
        </w:rPr>
        <w:t xml:space="preserve"> in the amount of </w:t>
      </w:r>
      <w:r w:rsidRPr="0081140A">
        <w:rPr>
          <w:rFonts w:ascii="Arial" w:hAnsi="Arial" w:cs="Arial"/>
          <w:color w:val="FF0000"/>
          <w:sz w:val="20"/>
        </w:rPr>
        <w:t>one-fourth of the scholarship award</w:t>
      </w:r>
      <w:r w:rsidRPr="0081140A">
        <w:rPr>
          <w:rFonts w:ascii="Arial" w:hAnsi="Arial" w:cs="Arial"/>
          <w:sz w:val="20"/>
        </w:rPr>
        <w:t xml:space="preserve">.  This payment shall be made in four annual installments, or until the student graduates from </w:t>
      </w:r>
      <w:r w:rsidR="00C53676" w:rsidRPr="0081140A">
        <w:rPr>
          <w:rFonts w:ascii="Arial" w:hAnsi="Arial" w:cs="Arial"/>
          <w:sz w:val="20"/>
        </w:rPr>
        <w:t xml:space="preserve">the </w:t>
      </w:r>
      <w:r w:rsidRPr="0081140A">
        <w:rPr>
          <w:rFonts w:ascii="Arial" w:hAnsi="Arial" w:cs="Arial"/>
          <w:sz w:val="20"/>
        </w:rPr>
        <w:t>program, whichever comes first.</w:t>
      </w:r>
      <w:r w:rsidR="003A642D" w:rsidRPr="0081140A">
        <w:rPr>
          <w:rFonts w:ascii="Arial" w:hAnsi="Arial" w:cs="Arial"/>
          <w:sz w:val="20"/>
        </w:rPr>
        <w:t xml:space="preserve">  </w:t>
      </w:r>
    </w:p>
    <w:p w:rsidR="006B7798" w:rsidRPr="0081140A" w:rsidRDefault="006B7798" w:rsidP="006B779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6B7798" w:rsidRPr="0081140A" w:rsidRDefault="006B7798" w:rsidP="006B7798">
      <w:pPr>
        <w:pStyle w:val="Level1"/>
        <w:tabs>
          <w:tab w:val="left" w:pos="-1440"/>
          <w:tab w:val="num" w:pos="720"/>
        </w:tabs>
        <w:spacing w:line="264" w:lineRule="auto"/>
        <w:jc w:val="both"/>
        <w:rPr>
          <w:rFonts w:ascii="Arial" w:hAnsi="Arial" w:cs="Arial"/>
          <w:sz w:val="20"/>
        </w:rPr>
      </w:pPr>
      <w:r w:rsidRPr="0081140A">
        <w:rPr>
          <w:rFonts w:ascii="Arial" w:hAnsi="Arial" w:cs="Arial"/>
          <w:sz w:val="20"/>
        </w:rPr>
        <w:t xml:space="preserve">The student may change colleges without affecting this </w:t>
      </w:r>
      <w:proofErr w:type="gramStart"/>
      <w:r w:rsidRPr="0081140A">
        <w:rPr>
          <w:rFonts w:ascii="Arial" w:hAnsi="Arial" w:cs="Arial"/>
          <w:sz w:val="20"/>
        </w:rPr>
        <w:t>scholarship</w:t>
      </w:r>
      <w:r w:rsidR="00EF3AD1" w:rsidRPr="0081140A">
        <w:rPr>
          <w:rFonts w:ascii="Arial" w:hAnsi="Arial" w:cs="Arial"/>
          <w:sz w:val="20"/>
        </w:rPr>
        <w:t>, but</w:t>
      </w:r>
      <w:proofErr w:type="gramEnd"/>
      <w:r w:rsidR="00EF3AD1" w:rsidRPr="0081140A">
        <w:rPr>
          <w:rFonts w:ascii="Arial" w:hAnsi="Arial" w:cs="Arial"/>
          <w:sz w:val="20"/>
        </w:rPr>
        <w:t xml:space="preserve"> must notify the ACE Mentor Program </w:t>
      </w:r>
      <w:r w:rsidR="00E961BD" w:rsidRPr="0081140A">
        <w:rPr>
          <w:rFonts w:ascii="Arial" w:hAnsi="Arial" w:cs="Arial"/>
          <w:sz w:val="20"/>
        </w:rPr>
        <w:t>about</w:t>
      </w:r>
      <w:r w:rsidR="00EF3AD1" w:rsidRPr="0081140A">
        <w:rPr>
          <w:rFonts w:ascii="Arial" w:hAnsi="Arial" w:cs="Arial"/>
          <w:sz w:val="20"/>
        </w:rPr>
        <w:t xml:space="preserve"> the transfer and adhere to all other terms</w:t>
      </w:r>
      <w:r w:rsidRPr="0081140A">
        <w:rPr>
          <w:rFonts w:ascii="Arial" w:hAnsi="Arial" w:cs="Arial"/>
          <w:sz w:val="20"/>
        </w:rPr>
        <w:t xml:space="preserve">.  </w:t>
      </w:r>
    </w:p>
    <w:p w:rsidR="006B7798" w:rsidRPr="0081140A" w:rsidRDefault="006B7798" w:rsidP="006B7798">
      <w:pPr>
        <w:pStyle w:val="Level1"/>
        <w:numPr>
          <w:ilvl w:val="0"/>
          <w:numId w:val="0"/>
        </w:numPr>
        <w:tabs>
          <w:tab w:val="left" w:pos="-1440"/>
        </w:tabs>
        <w:spacing w:line="264" w:lineRule="auto"/>
        <w:jc w:val="both"/>
        <w:rPr>
          <w:rFonts w:ascii="Arial" w:hAnsi="Arial" w:cs="Arial"/>
          <w:sz w:val="20"/>
        </w:rPr>
      </w:pPr>
    </w:p>
    <w:p w:rsidR="006B7798" w:rsidRPr="0081140A" w:rsidRDefault="006B7798" w:rsidP="006B7798">
      <w:pPr>
        <w:pStyle w:val="Level1"/>
        <w:tabs>
          <w:tab w:val="left" w:pos="-1440"/>
          <w:tab w:val="num" w:pos="720"/>
        </w:tabs>
        <w:spacing w:line="264" w:lineRule="auto"/>
        <w:jc w:val="both"/>
        <w:rPr>
          <w:rFonts w:ascii="Arial" w:hAnsi="Arial" w:cs="Arial"/>
          <w:sz w:val="20"/>
        </w:rPr>
      </w:pPr>
      <w:r w:rsidRPr="0081140A">
        <w:rPr>
          <w:rFonts w:ascii="Arial" w:hAnsi="Arial" w:cs="Arial"/>
          <w:sz w:val="20"/>
        </w:rPr>
        <w:t xml:space="preserve">To avoid forfeiting the remainder of the scholarship, the student must remain in good academic standing, continue in a field of study covered by ACE, and annually provide a disbursement form and transcript to ACE.  </w:t>
      </w:r>
    </w:p>
    <w:p w:rsidR="006B7798" w:rsidRPr="0081140A" w:rsidRDefault="006B7798" w:rsidP="006B779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6B7798" w:rsidRPr="0081140A" w:rsidRDefault="006B7798" w:rsidP="006B7798">
      <w:pPr>
        <w:pStyle w:val="Level1"/>
        <w:tabs>
          <w:tab w:val="left" w:pos="-1440"/>
          <w:tab w:val="num" w:pos="720"/>
        </w:tabs>
        <w:spacing w:line="264" w:lineRule="auto"/>
        <w:jc w:val="both"/>
        <w:rPr>
          <w:rFonts w:ascii="Arial" w:hAnsi="Arial" w:cs="Arial"/>
          <w:sz w:val="20"/>
        </w:rPr>
      </w:pPr>
      <w:r w:rsidRPr="0081140A">
        <w:rPr>
          <w:rFonts w:ascii="Arial" w:hAnsi="Arial" w:cs="Arial"/>
          <w:sz w:val="20"/>
        </w:rPr>
        <w:t>It is the student’s responsibility to provide ACE with the required information each year.</w:t>
      </w:r>
    </w:p>
    <w:p w:rsidR="006B7798" w:rsidRPr="0081140A" w:rsidRDefault="006B7798" w:rsidP="006B7798">
      <w:pPr>
        <w:spacing w:line="264" w:lineRule="auto"/>
        <w:rPr>
          <w:rFonts w:ascii="Arial" w:hAnsi="Arial" w:cs="Arial"/>
          <w:sz w:val="20"/>
          <w:szCs w:val="20"/>
        </w:rPr>
      </w:pPr>
    </w:p>
    <w:p w:rsidR="006B7798" w:rsidRPr="0081140A" w:rsidRDefault="006B7798" w:rsidP="006B7798">
      <w:pPr>
        <w:pStyle w:val="Level1"/>
        <w:rPr>
          <w:rFonts w:ascii="Arial" w:hAnsi="Arial" w:cs="Arial"/>
          <w:sz w:val="20"/>
        </w:rPr>
      </w:pPr>
      <w:r w:rsidRPr="0081140A">
        <w:rPr>
          <w:rFonts w:ascii="Arial" w:hAnsi="Arial" w:cs="Arial"/>
          <w:sz w:val="20"/>
        </w:rPr>
        <w:t>The student must accept the terms of this scholarship and initiate disbursement of scholarship funds within two</w:t>
      </w:r>
      <w:r w:rsidR="00EF3AD1" w:rsidRPr="0081140A">
        <w:rPr>
          <w:rFonts w:ascii="Arial" w:hAnsi="Arial" w:cs="Arial"/>
          <w:sz w:val="20"/>
        </w:rPr>
        <w:t xml:space="preserve"> </w:t>
      </w:r>
      <w:r w:rsidRPr="0081140A">
        <w:rPr>
          <w:rFonts w:ascii="Arial" w:hAnsi="Arial" w:cs="Arial"/>
          <w:sz w:val="20"/>
        </w:rPr>
        <w:t xml:space="preserve">years of graduation from high school.  If </w:t>
      </w:r>
      <w:r w:rsidR="00EF3AD1" w:rsidRPr="0081140A">
        <w:rPr>
          <w:rFonts w:ascii="Arial" w:hAnsi="Arial" w:cs="Arial"/>
          <w:sz w:val="20"/>
        </w:rPr>
        <w:t xml:space="preserve">the </w:t>
      </w:r>
      <w:r w:rsidRPr="0081140A">
        <w:rPr>
          <w:rFonts w:ascii="Arial" w:hAnsi="Arial" w:cs="Arial"/>
          <w:sz w:val="20"/>
        </w:rPr>
        <w:t xml:space="preserve">scholarship is not accepted and payments </w:t>
      </w:r>
      <w:r w:rsidR="00EF3AD1" w:rsidRPr="0081140A">
        <w:rPr>
          <w:rFonts w:ascii="Arial" w:hAnsi="Arial" w:cs="Arial"/>
          <w:sz w:val="20"/>
        </w:rPr>
        <w:t xml:space="preserve">are not </w:t>
      </w:r>
      <w:r w:rsidRPr="0081140A">
        <w:rPr>
          <w:rFonts w:ascii="Arial" w:hAnsi="Arial" w:cs="Arial"/>
          <w:sz w:val="20"/>
        </w:rPr>
        <w:t>initiated after two</w:t>
      </w:r>
      <w:r w:rsidR="00EF3AD1" w:rsidRPr="0081140A">
        <w:rPr>
          <w:rFonts w:ascii="Arial" w:hAnsi="Arial" w:cs="Arial"/>
          <w:sz w:val="20"/>
        </w:rPr>
        <w:t xml:space="preserve"> </w:t>
      </w:r>
      <w:r w:rsidRPr="0081140A">
        <w:rPr>
          <w:rFonts w:ascii="Arial" w:hAnsi="Arial" w:cs="Arial"/>
          <w:sz w:val="20"/>
        </w:rPr>
        <w:t>years, the scholarship will be forfeited.</w:t>
      </w:r>
    </w:p>
    <w:p w:rsidR="006B7798" w:rsidRPr="0081140A" w:rsidRDefault="006B7798" w:rsidP="006B7798">
      <w:pPr>
        <w:pStyle w:val="Level1"/>
        <w:numPr>
          <w:ilvl w:val="0"/>
          <w:numId w:val="0"/>
        </w:numPr>
        <w:rPr>
          <w:rFonts w:ascii="Arial" w:hAnsi="Arial" w:cs="Arial"/>
          <w:sz w:val="20"/>
        </w:rPr>
      </w:pPr>
    </w:p>
    <w:p w:rsidR="006B7798" w:rsidRPr="0081140A" w:rsidRDefault="006B7798" w:rsidP="006B7798">
      <w:pPr>
        <w:pStyle w:val="Level1"/>
        <w:rPr>
          <w:rFonts w:ascii="Arial" w:hAnsi="Arial" w:cs="Arial"/>
          <w:sz w:val="20"/>
        </w:rPr>
      </w:pPr>
      <w:r w:rsidRPr="0081140A">
        <w:rPr>
          <w:rFonts w:ascii="Arial" w:hAnsi="Arial" w:cs="Arial"/>
          <w:sz w:val="20"/>
        </w:rPr>
        <w:t>Once the first installment of scholarship is paid, the student must use the remaining funds within five years.  Any funds remaining after five years will be forfeited.</w:t>
      </w:r>
    </w:p>
    <w:p w:rsidR="006B7798" w:rsidRPr="0081140A" w:rsidRDefault="006B7798" w:rsidP="006B7798">
      <w:pPr>
        <w:pStyle w:val="Level1"/>
        <w:numPr>
          <w:ilvl w:val="0"/>
          <w:numId w:val="0"/>
        </w:numPr>
        <w:rPr>
          <w:rFonts w:ascii="Arial" w:hAnsi="Arial" w:cs="Arial"/>
          <w:sz w:val="20"/>
        </w:rPr>
      </w:pPr>
    </w:p>
    <w:p w:rsidR="006B7798" w:rsidRPr="0081140A" w:rsidRDefault="006B7798" w:rsidP="006B7798">
      <w:pPr>
        <w:pStyle w:val="Level1"/>
        <w:rPr>
          <w:rFonts w:ascii="Arial" w:hAnsi="Arial" w:cs="Arial"/>
          <w:sz w:val="20"/>
        </w:rPr>
      </w:pPr>
      <w:r w:rsidRPr="0081140A">
        <w:rPr>
          <w:rFonts w:ascii="Arial" w:hAnsi="Arial" w:cs="Arial"/>
          <w:sz w:val="20"/>
        </w:rPr>
        <w:t>Student must use full amount of</w:t>
      </w:r>
      <w:r w:rsidR="00EF3AD1" w:rsidRPr="0081140A">
        <w:rPr>
          <w:rFonts w:ascii="Arial" w:hAnsi="Arial" w:cs="Arial"/>
          <w:sz w:val="20"/>
        </w:rPr>
        <w:t xml:space="preserve"> the</w:t>
      </w:r>
      <w:r w:rsidRPr="0081140A">
        <w:rPr>
          <w:rFonts w:ascii="Arial" w:hAnsi="Arial" w:cs="Arial"/>
          <w:sz w:val="20"/>
        </w:rPr>
        <w:t xml:space="preserve"> scholarship within </w:t>
      </w:r>
      <w:r w:rsidR="00EF3AD1" w:rsidRPr="0081140A">
        <w:rPr>
          <w:rFonts w:ascii="Arial" w:hAnsi="Arial" w:cs="Arial"/>
          <w:sz w:val="20"/>
        </w:rPr>
        <w:t xml:space="preserve">seven </w:t>
      </w:r>
      <w:r w:rsidRPr="0081140A">
        <w:rPr>
          <w:rFonts w:ascii="Arial" w:hAnsi="Arial" w:cs="Arial"/>
          <w:sz w:val="20"/>
        </w:rPr>
        <w:t>years of graduation from high school.  Any funds remaining after this period will be forfeited.</w:t>
      </w:r>
    </w:p>
    <w:p w:rsidR="006B7798" w:rsidRPr="0081140A" w:rsidRDefault="006B7798" w:rsidP="006B7798">
      <w:pPr>
        <w:pStyle w:val="Level1"/>
        <w:numPr>
          <w:ilvl w:val="0"/>
          <w:numId w:val="0"/>
        </w:numPr>
        <w:rPr>
          <w:rFonts w:ascii="Arial" w:hAnsi="Arial" w:cs="Arial"/>
          <w:sz w:val="20"/>
        </w:rPr>
      </w:pPr>
    </w:p>
    <w:p w:rsidR="006B7798" w:rsidRPr="0081140A" w:rsidRDefault="006B7798" w:rsidP="006B7798">
      <w:pPr>
        <w:spacing w:line="264" w:lineRule="auto"/>
        <w:rPr>
          <w:rFonts w:ascii="Arial" w:hAnsi="Arial" w:cs="Arial"/>
          <w:i/>
          <w:sz w:val="20"/>
          <w:szCs w:val="20"/>
        </w:rPr>
      </w:pPr>
      <w:r w:rsidRPr="0081140A">
        <w:rPr>
          <w:rFonts w:ascii="Arial" w:hAnsi="Arial" w:cs="Arial"/>
          <w:i/>
          <w:sz w:val="20"/>
          <w:szCs w:val="20"/>
        </w:rPr>
        <w:t xml:space="preserve">I have </w:t>
      </w:r>
      <w:proofErr w:type="gramStart"/>
      <w:r w:rsidRPr="0081140A">
        <w:rPr>
          <w:rFonts w:ascii="Arial" w:hAnsi="Arial" w:cs="Arial"/>
          <w:i/>
          <w:sz w:val="20"/>
          <w:szCs w:val="20"/>
        </w:rPr>
        <w:t>read</w:t>
      </w:r>
      <w:proofErr w:type="gramEnd"/>
      <w:r w:rsidRPr="0081140A">
        <w:rPr>
          <w:rFonts w:ascii="Arial" w:hAnsi="Arial" w:cs="Arial"/>
          <w:i/>
          <w:sz w:val="20"/>
          <w:szCs w:val="20"/>
        </w:rPr>
        <w:t xml:space="preserve"> and I understand the above terms.</w:t>
      </w:r>
    </w:p>
    <w:p w:rsidR="006B7798" w:rsidRPr="0081140A" w:rsidRDefault="006B7798" w:rsidP="006B7798">
      <w:pPr>
        <w:spacing w:line="264" w:lineRule="auto"/>
        <w:rPr>
          <w:rFonts w:ascii="Arial" w:hAnsi="Arial" w:cs="Arial"/>
          <w:sz w:val="20"/>
          <w:szCs w:val="20"/>
        </w:rPr>
      </w:pPr>
    </w:p>
    <w:p w:rsidR="006B7798" w:rsidRPr="0081140A" w:rsidRDefault="006B7798" w:rsidP="006B7798">
      <w:pPr>
        <w:spacing w:line="264" w:lineRule="auto"/>
        <w:rPr>
          <w:rFonts w:ascii="Arial" w:hAnsi="Arial" w:cs="Arial"/>
          <w:sz w:val="20"/>
          <w:szCs w:val="20"/>
        </w:rPr>
      </w:pPr>
      <w:r w:rsidRPr="0081140A">
        <w:rPr>
          <w:rFonts w:ascii="Arial" w:hAnsi="Arial" w:cs="Arial"/>
          <w:sz w:val="20"/>
          <w:szCs w:val="20"/>
        </w:rPr>
        <w:t>Name (printed):  ________</w:t>
      </w:r>
      <w:r w:rsidR="0056461A" w:rsidRPr="0081140A">
        <w:rPr>
          <w:rFonts w:ascii="Arial" w:hAnsi="Arial" w:cs="Arial"/>
          <w:sz w:val="20"/>
          <w:szCs w:val="20"/>
        </w:rPr>
        <w:t>____________________________     Date ______________</w:t>
      </w:r>
    </w:p>
    <w:p w:rsidR="006B7798" w:rsidRPr="0081140A" w:rsidRDefault="006B7798" w:rsidP="006B7798">
      <w:pPr>
        <w:tabs>
          <w:tab w:val="left" w:pos="-1440"/>
        </w:tabs>
        <w:spacing w:line="264" w:lineRule="auto"/>
        <w:ind w:left="5760" w:hanging="5760"/>
        <w:rPr>
          <w:rFonts w:ascii="Arial" w:hAnsi="Arial" w:cs="Arial"/>
          <w:sz w:val="20"/>
          <w:szCs w:val="20"/>
        </w:rPr>
      </w:pPr>
    </w:p>
    <w:p w:rsidR="0081140A" w:rsidRDefault="006B7798" w:rsidP="006B7798">
      <w:pPr>
        <w:tabs>
          <w:tab w:val="left" w:pos="-1440"/>
        </w:tabs>
        <w:spacing w:line="264" w:lineRule="auto"/>
        <w:ind w:left="5760" w:hanging="5760"/>
        <w:rPr>
          <w:rFonts w:ascii="Arial" w:hAnsi="Arial" w:cs="Arial"/>
          <w:sz w:val="20"/>
          <w:szCs w:val="20"/>
        </w:rPr>
      </w:pPr>
      <w:r w:rsidRPr="0081140A">
        <w:rPr>
          <w:rFonts w:ascii="Arial" w:hAnsi="Arial" w:cs="Arial"/>
          <w:sz w:val="20"/>
          <w:szCs w:val="20"/>
        </w:rPr>
        <w:t>Email address:  _______</w:t>
      </w:r>
      <w:r w:rsidR="0056461A" w:rsidRPr="0081140A">
        <w:rPr>
          <w:rFonts w:ascii="Arial" w:hAnsi="Arial" w:cs="Arial"/>
          <w:sz w:val="20"/>
          <w:szCs w:val="20"/>
        </w:rPr>
        <w:t xml:space="preserve">______________________________     </w:t>
      </w:r>
      <w:r w:rsidR="0056461A" w:rsidRPr="0081140A">
        <w:rPr>
          <w:rFonts w:ascii="Arial" w:hAnsi="Arial" w:cs="Arial"/>
          <w:sz w:val="20"/>
          <w:szCs w:val="20"/>
        </w:rPr>
        <w:tab/>
      </w:r>
      <w:r w:rsidR="0081140A">
        <w:rPr>
          <w:rFonts w:ascii="Arial" w:hAnsi="Arial" w:cs="Arial"/>
          <w:sz w:val="20"/>
          <w:szCs w:val="20"/>
        </w:rPr>
        <w:br/>
      </w:r>
    </w:p>
    <w:p w:rsidR="006B7798" w:rsidRPr="0081140A" w:rsidRDefault="006B7798" w:rsidP="0081140A">
      <w:pPr>
        <w:tabs>
          <w:tab w:val="left" w:pos="-1440"/>
        </w:tabs>
        <w:spacing w:line="264" w:lineRule="auto"/>
        <w:rPr>
          <w:rFonts w:ascii="Arial" w:hAnsi="Arial" w:cs="Arial"/>
          <w:sz w:val="20"/>
          <w:szCs w:val="20"/>
        </w:rPr>
      </w:pPr>
      <w:r w:rsidRPr="0081140A">
        <w:rPr>
          <w:rFonts w:ascii="Arial" w:hAnsi="Arial" w:cs="Arial"/>
          <w:sz w:val="20"/>
          <w:szCs w:val="20"/>
        </w:rPr>
        <w:t>Phone number: _________</w:t>
      </w:r>
      <w:r w:rsidR="0056461A" w:rsidRPr="0081140A">
        <w:rPr>
          <w:rFonts w:ascii="Arial" w:hAnsi="Arial" w:cs="Arial"/>
          <w:sz w:val="20"/>
          <w:szCs w:val="20"/>
        </w:rPr>
        <w:t>__________________</w:t>
      </w:r>
    </w:p>
    <w:p w:rsidR="006B7798" w:rsidRPr="0081140A" w:rsidRDefault="006B7798" w:rsidP="006B7798">
      <w:pPr>
        <w:tabs>
          <w:tab w:val="left" w:pos="-1440"/>
        </w:tabs>
        <w:spacing w:line="264" w:lineRule="auto"/>
        <w:ind w:left="5760" w:hanging="5760"/>
        <w:rPr>
          <w:rFonts w:ascii="Arial" w:hAnsi="Arial" w:cs="Arial"/>
          <w:sz w:val="20"/>
          <w:szCs w:val="20"/>
        </w:rPr>
      </w:pPr>
    </w:p>
    <w:p w:rsidR="00D84641" w:rsidRPr="0081140A" w:rsidRDefault="0056461A" w:rsidP="006B7798">
      <w:pPr>
        <w:tabs>
          <w:tab w:val="left" w:pos="-1440"/>
        </w:tabs>
        <w:spacing w:line="264" w:lineRule="auto"/>
        <w:ind w:left="5760" w:hanging="5760"/>
        <w:rPr>
          <w:rFonts w:ascii="Arial" w:hAnsi="Arial" w:cs="Arial"/>
          <w:sz w:val="20"/>
          <w:szCs w:val="20"/>
        </w:rPr>
      </w:pPr>
      <w:r w:rsidRPr="0081140A">
        <w:rPr>
          <w:rFonts w:ascii="Arial" w:hAnsi="Arial" w:cs="Arial"/>
          <w:sz w:val="20"/>
          <w:szCs w:val="20"/>
        </w:rPr>
        <w:t xml:space="preserve">Student </w:t>
      </w:r>
      <w:r w:rsidR="006B7798" w:rsidRPr="0081140A">
        <w:rPr>
          <w:rFonts w:ascii="Arial" w:hAnsi="Arial" w:cs="Arial"/>
          <w:sz w:val="20"/>
          <w:szCs w:val="20"/>
        </w:rPr>
        <w:t>Signature:  _____________</w:t>
      </w:r>
      <w:r w:rsidRPr="0081140A">
        <w:rPr>
          <w:rFonts w:ascii="Arial" w:hAnsi="Arial" w:cs="Arial"/>
          <w:sz w:val="20"/>
          <w:szCs w:val="20"/>
        </w:rPr>
        <w:t>_____________________</w:t>
      </w:r>
    </w:p>
    <w:p w:rsidR="0056461A" w:rsidRPr="0081140A" w:rsidRDefault="0056461A" w:rsidP="006B7798">
      <w:pPr>
        <w:tabs>
          <w:tab w:val="left" w:pos="-1440"/>
        </w:tabs>
        <w:spacing w:line="264" w:lineRule="auto"/>
        <w:ind w:left="5760" w:hanging="5760"/>
        <w:rPr>
          <w:rFonts w:ascii="Arial" w:hAnsi="Arial" w:cs="Arial"/>
          <w:sz w:val="20"/>
          <w:szCs w:val="20"/>
        </w:rPr>
      </w:pPr>
    </w:p>
    <w:p w:rsidR="0056461A" w:rsidRPr="0081140A" w:rsidRDefault="0056461A" w:rsidP="006B7798">
      <w:pPr>
        <w:tabs>
          <w:tab w:val="left" w:pos="-1440"/>
        </w:tabs>
        <w:spacing w:line="264" w:lineRule="auto"/>
        <w:ind w:left="5760" w:hanging="5760"/>
        <w:rPr>
          <w:rFonts w:ascii="Arial" w:hAnsi="Arial" w:cs="Arial"/>
          <w:sz w:val="20"/>
          <w:szCs w:val="20"/>
        </w:rPr>
      </w:pPr>
      <w:r w:rsidRPr="0081140A">
        <w:rPr>
          <w:rFonts w:ascii="Arial" w:hAnsi="Arial" w:cs="Arial"/>
          <w:sz w:val="20"/>
          <w:szCs w:val="20"/>
        </w:rPr>
        <w:t xml:space="preserve">Signature of Parent or Guardian (if under 18 years </w:t>
      </w:r>
      <w:r w:rsidR="0081140A" w:rsidRPr="0081140A">
        <w:rPr>
          <w:rFonts w:ascii="Arial" w:hAnsi="Arial" w:cs="Arial"/>
          <w:sz w:val="20"/>
          <w:szCs w:val="20"/>
        </w:rPr>
        <w:t>old) _</w:t>
      </w:r>
      <w:bookmarkStart w:id="0" w:name="_GoBack"/>
      <w:bookmarkEnd w:id="0"/>
      <w:r w:rsidRPr="0081140A">
        <w:rPr>
          <w:rFonts w:ascii="Arial" w:hAnsi="Arial" w:cs="Arial"/>
          <w:sz w:val="20"/>
          <w:szCs w:val="20"/>
        </w:rPr>
        <w:t>________________________________________________</w:t>
      </w:r>
    </w:p>
    <w:p w:rsidR="0056461A" w:rsidRPr="0081140A" w:rsidRDefault="0056461A" w:rsidP="0056461A">
      <w:pPr>
        <w:tabs>
          <w:tab w:val="left" w:pos="-1440"/>
        </w:tabs>
        <w:spacing w:line="264" w:lineRule="auto"/>
        <w:rPr>
          <w:rFonts w:ascii="Arial" w:hAnsi="Arial" w:cs="Arial"/>
          <w:sz w:val="20"/>
          <w:szCs w:val="20"/>
        </w:rPr>
      </w:pPr>
    </w:p>
    <w:p w:rsidR="0056461A" w:rsidRPr="0081140A" w:rsidRDefault="0056461A" w:rsidP="0056461A">
      <w:pPr>
        <w:tabs>
          <w:tab w:val="left" w:pos="-1440"/>
        </w:tabs>
        <w:spacing w:line="264" w:lineRule="auto"/>
        <w:rPr>
          <w:rFonts w:ascii="Arial" w:hAnsi="Arial" w:cs="Arial"/>
          <w:noProof/>
          <w:sz w:val="20"/>
          <w:szCs w:val="20"/>
        </w:rPr>
      </w:pPr>
      <w:r w:rsidRPr="0081140A">
        <w:rPr>
          <w:rFonts w:ascii="Arial" w:hAnsi="Arial" w:cs="Arial"/>
          <w:sz w:val="20"/>
          <w:szCs w:val="20"/>
        </w:rPr>
        <w:t>Return Completed Form to _______________________________________________________________________</w:t>
      </w:r>
    </w:p>
    <w:sectPr w:rsidR="0056461A" w:rsidRPr="0081140A" w:rsidSect="006B7798">
      <w:headerReference w:type="default" r:id="rId8"/>
      <w:footerReference w:type="default" r:id="rId9"/>
      <w:pgSz w:w="12240" w:h="15840"/>
      <w:pgMar w:top="432" w:right="720" w:bottom="720" w:left="720" w:header="54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54" w:rsidRDefault="009D0054" w:rsidP="00494616">
      <w:r>
        <w:separator/>
      </w:r>
    </w:p>
  </w:endnote>
  <w:endnote w:type="continuationSeparator" w:id="0">
    <w:p w:rsidR="009D0054" w:rsidRDefault="009D0054" w:rsidP="0049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BD" w:rsidRPr="007E0632" w:rsidRDefault="00E961BD" w:rsidP="00EF3AD1">
    <w:pPr>
      <w:pStyle w:val="BasicParagraph"/>
      <w:spacing w:line="480" w:lineRule="auto"/>
      <w:ind w:right="-2275" w:firstLine="72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  <w:r w:rsidRPr="007E0632">
      <w:rPr>
        <w:rFonts w:ascii="Arial" w:hAnsi="Arial" w:cs="Arial"/>
        <w:b/>
        <w:sz w:val="16"/>
        <w:szCs w:val="16"/>
      </w:rPr>
      <w:t xml:space="preserve">ACE Mentor Program of </w:t>
    </w:r>
    <w:r>
      <w:rPr>
        <w:rFonts w:ascii="Arial" w:hAnsi="Arial" w:cs="Arial"/>
        <w:b/>
        <w:sz w:val="16"/>
        <w:szCs w:val="16"/>
      </w:rPr>
      <w:t>(Affiliate Name)</w:t>
    </w:r>
  </w:p>
  <w:p w:rsidR="00E961BD" w:rsidRPr="007E0632" w:rsidRDefault="00E961BD" w:rsidP="00EF3AD1">
    <w:pPr>
      <w:pStyle w:val="BasicParagraph"/>
      <w:spacing w:line="300" w:lineRule="auto"/>
      <w:ind w:right="-2275" w:firstLine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Address, City, State Zip Code</w:t>
    </w:r>
  </w:p>
  <w:p w:rsidR="00E961BD" w:rsidRPr="007E0632" w:rsidRDefault="00E961BD" w:rsidP="00EF3AD1">
    <w:pPr>
      <w:pStyle w:val="BasicParagraph"/>
      <w:spacing w:line="300" w:lineRule="auto"/>
      <w:ind w:right="-2275" w:firstLine="720"/>
      <w:rPr>
        <w:rFonts w:ascii="Arial" w:hAnsi="Arial" w:cs="Arial"/>
        <w:sz w:val="16"/>
        <w:szCs w:val="16"/>
      </w:rPr>
    </w:pPr>
    <w:r w:rsidRPr="007E0632">
      <w:rPr>
        <w:rFonts w:ascii="Arial" w:hAnsi="Arial" w:cs="Arial"/>
        <w:sz w:val="16"/>
        <w:szCs w:val="16"/>
      </w:rPr>
      <w:t xml:space="preserve">T: </w:t>
    </w:r>
    <w:r>
      <w:rPr>
        <w:rFonts w:ascii="Arial" w:hAnsi="Arial" w:cs="Arial"/>
        <w:sz w:val="16"/>
        <w:szCs w:val="16"/>
      </w:rPr>
      <w:t>000.000.0000</w:t>
    </w:r>
    <w:r w:rsidRPr="007E0632">
      <w:rPr>
        <w:rFonts w:ascii="Arial" w:hAnsi="Arial" w:cs="Arial"/>
        <w:sz w:val="16"/>
        <w:szCs w:val="16"/>
      </w:rPr>
      <w:t xml:space="preserve">   F: </w:t>
    </w:r>
    <w:r>
      <w:rPr>
        <w:rFonts w:ascii="Arial" w:hAnsi="Arial" w:cs="Arial"/>
        <w:sz w:val="16"/>
        <w:szCs w:val="16"/>
      </w:rPr>
      <w:t>000.000.0000</w:t>
    </w:r>
  </w:p>
  <w:p w:rsidR="00E961BD" w:rsidRPr="007E0632" w:rsidRDefault="00E961BD" w:rsidP="00EF3AD1">
    <w:pPr>
      <w:pStyle w:val="BasicParagraph"/>
      <w:spacing w:line="300" w:lineRule="auto"/>
      <w:ind w:right="-2275" w:firstLine="720"/>
      <w:rPr>
        <w:rFonts w:ascii="Arial" w:hAnsi="Arial" w:cs="Arial"/>
        <w:sz w:val="16"/>
        <w:szCs w:val="16"/>
      </w:rPr>
    </w:pPr>
    <w:r w:rsidRPr="007E0632">
      <w:rPr>
        <w:rFonts w:ascii="Arial" w:hAnsi="Arial" w:cs="Arial"/>
        <w:sz w:val="16"/>
        <w:szCs w:val="16"/>
      </w:rPr>
      <w:t>www.acementor.org</w:t>
    </w:r>
  </w:p>
  <w:p w:rsidR="00E961BD" w:rsidRDefault="00E961BD">
    <w:pPr>
      <w:pStyle w:val="Footer"/>
    </w:pPr>
  </w:p>
  <w:p w:rsidR="00E961BD" w:rsidRDefault="00E96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54" w:rsidRDefault="009D0054" w:rsidP="00494616">
      <w:r>
        <w:separator/>
      </w:r>
    </w:p>
  </w:footnote>
  <w:footnote w:type="continuationSeparator" w:id="0">
    <w:p w:rsidR="009D0054" w:rsidRDefault="009D0054" w:rsidP="0049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BD" w:rsidRDefault="0081140A" w:rsidP="00A134F1">
    <w:pPr>
      <w:pStyle w:val="Header"/>
      <w:tabs>
        <w:tab w:val="clear" w:pos="8640"/>
        <w:tab w:val="left" w:pos="2340"/>
        <w:tab w:val="center" w:pos="5306"/>
        <w:tab w:val="left" w:pos="7470"/>
      </w:tabs>
      <w:ind w:left="234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57785</wp:posOffset>
          </wp:positionH>
          <wp:positionV relativeFrom="paragraph">
            <wp:posOffset>86995</wp:posOffset>
          </wp:positionV>
          <wp:extent cx="2806700" cy="645160"/>
          <wp:effectExtent l="0" t="0" r="0" b="2540"/>
          <wp:wrapThrough wrapText="bothSides">
            <wp:wrapPolygon edited="0">
              <wp:start x="4252" y="0"/>
              <wp:lineTo x="293" y="638"/>
              <wp:lineTo x="0" y="1276"/>
              <wp:lineTo x="0" y="16583"/>
              <wp:lineTo x="440" y="20409"/>
              <wp:lineTo x="1026" y="21047"/>
              <wp:lineTo x="3665" y="21047"/>
              <wp:lineTo x="13195" y="20409"/>
              <wp:lineTo x="21258" y="15945"/>
              <wp:lineTo x="21111" y="0"/>
              <wp:lineTo x="4252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Meghan's Mac Pro:Users:meghan:Desktop:small ACE logo jpegs:ACElogo_H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848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16"/>
    <w:rsid w:val="00016C37"/>
    <w:rsid w:val="0003589F"/>
    <w:rsid w:val="00037412"/>
    <w:rsid w:val="00042772"/>
    <w:rsid w:val="00055686"/>
    <w:rsid w:val="0006600E"/>
    <w:rsid w:val="000843FC"/>
    <w:rsid w:val="000B436C"/>
    <w:rsid w:val="000C3109"/>
    <w:rsid w:val="000D5C16"/>
    <w:rsid w:val="000F65C3"/>
    <w:rsid w:val="000F7971"/>
    <w:rsid w:val="00100F44"/>
    <w:rsid w:val="001874A0"/>
    <w:rsid w:val="001E446A"/>
    <w:rsid w:val="00207683"/>
    <w:rsid w:val="00222364"/>
    <w:rsid w:val="002677B3"/>
    <w:rsid w:val="002A62B2"/>
    <w:rsid w:val="002C4482"/>
    <w:rsid w:val="003003EC"/>
    <w:rsid w:val="00301CC3"/>
    <w:rsid w:val="00324F59"/>
    <w:rsid w:val="0038218C"/>
    <w:rsid w:val="003A04BF"/>
    <w:rsid w:val="003A642D"/>
    <w:rsid w:val="003B61F8"/>
    <w:rsid w:val="003E32F9"/>
    <w:rsid w:val="00417787"/>
    <w:rsid w:val="0046549A"/>
    <w:rsid w:val="004920A8"/>
    <w:rsid w:val="00494616"/>
    <w:rsid w:val="004B222C"/>
    <w:rsid w:val="004F176F"/>
    <w:rsid w:val="00532A12"/>
    <w:rsid w:val="0056461A"/>
    <w:rsid w:val="0061572E"/>
    <w:rsid w:val="00620F7A"/>
    <w:rsid w:val="00631D18"/>
    <w:rsid w:val="0068521C"/>
    <w:rsid w:val="006B7798"/>
    <w:rsid w:val="006C5693"/>
    <w:rsid w:val="007D3A1E"/>
    <w:rsid w:val="007E0632"/>
    <w:rsid w:val="0081140A"/>
    <w:rsid w:val="00814408"/>
    <w:rsid w:val="00855504"/>
    <w:rsid w:val="008C2D5A"/>
    <w:rsid w:val="0098334A"/>
    <w:rsid w:val="0099220D"/>
    <w:rsid w:val="009D0054"/>
    <w:rsid w:val="00A035DB"/>
    <w:rsid w:val="00A134F1"/>
    <w:rsid w:val="00A43FBE"/>
    <w:rsid w:val="00A458D3"/>
    <w:rsid w:val="00A47407"/>
    <w:rsid w:val="00A75444"/>
    <w:rsid w:val="00A94F99"/>
    <w:rsid w:val="00B02AFD"/>
    <w:rsid w:val="00B16783"/>
    <w:rsid w:val="00B92417"/>
    <w:rsid w:val="00BA17F3"/>
    <w:rsid w:val="00BD02EA"/>
    <w:rsid w:val="00BE6C48"/>
    <w:rsid w:val="00C27741"/>
    <w:rsid w:val="00C53676"/>
    <w:rsid w:val="00CF4108"/>
    <w:rsid w:val="00D439F8"/>
    <w:rsid w:val="00D46581"/>
    <w:rsid w:val="00D84641"/>
    <w:rsid w:val="00DA73C5"/>
    <w:rsid w:val="00DC6B04"/>
    <w:rsid w:val="00DD2B87"/>
    <w:rsid w:val="00DF3576"/>
    <w:rsid w:val="00E178A4"/>
    <w:rsid w:val="00E35877"/>
    <w:rsid w:val="00E961BD"/>
    <w:rsid w:val="00EF3AD1"/>
    <w:rsid w:val="00F22476"/>
    <w:rsid w:val="00F27E7C"/>
    <w:rsid w:val="00F40B83"/>
    <w:rsid w:val="00FA5498"/>
    <w:rsid w:val="00FB639A"/>
    <w:rsid w:val="00FC60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7065A5B"/>
  <w15:chartTrackingRefBased/>
  <w15:docId w15:val="{3C1CDBF0-1A46-4939-8C56-B27EFE8B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7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16"/>
  </w:style>
  <w:style w:type="paragraph" w:styleId="Footer">
    <w:name w:val="footer"/>
    <w:basedOn w:val="Normal"/>
    <w:link w:val="FooterChar"/>
    <w:uiPriority w:val="99"/>
    <w:unhideWhenUsed/>
    <w:rsid w:val="00494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16"/>
  </w:style>
  <w:style w:type="paragraph" w:customStyle="1" w:styleId="BasicParagraph">
    <w:name w:val="[Basic Paragraph]"/>
    <w:basedOn w:val="Normal"/>
    <w:uiPriority w:val="99"/>
    <w:rsid w:val="00D846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7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2476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B7798"/>
    <w:pPr>
      <w:widowControl w:val="0"/>
      <w:numPr>
        <w:numId w:val="1"/>
      </w:numPr>
      <w:ind w:left="720" w:hanging="720"/>
      <w:outlineLvl w:val="0"/>
    </w:pPr>
    <w:rPr>
      <w:rFonts w:ascii="Times New Roman" w:eastAsia="Times New Roman" w:hAnsi="Times New Roman"/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E961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BD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61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61B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d049992559133d3d944210b0f9569217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6cf387f2616363b3e258c482b4fb8520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3130B-6FC7-4002-AE06-5EEC4EF31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3A2EF-C754-4200-9BB6-12CC81A8B275}"/>
</file>

<file path=customXml/itemProps3.xml><?xml version="1.0" encoding="utf-8"?>
<ds:datastoreItem xmlns:ds="http://schemas.openxmlformats.org/officeDocument/2006/customXml" ds:itemID="{FDBFF48F-0618-4F40-9394-EC3BDF6933EE}"/>
</file>

<file path=customXml/itemProps4.xml><?xml version="1.0" encoding="utf-8"?>
<ds:datastoreItem xmlns:ds="http://schemas.openxmlformats.org/officeDocument/2006/customXml" ds:itemID="{92585136-ED1C-46A0-8C7F-88A2262B9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Emcor Group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Fries</dc:creator>
  <cp:keywords/>
  <cp:lastModifiedBy>Paulette Dallas</cp:lastModifiedBy>
  <cp:revision>2</cp:revision>
  <cp:lastPrinted>2013-07-12T20:02:00Z</cp:lastPrinted>
  <dcterms:created xsi:type="dcterms:W3CDTF">2019-04-26T23:30:00Z</dcterms:created>
  <dcterms:modified xsi:type="dcterms:W3CDTF">2019-04-26T23:30:00Z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